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报名</w:t>
      </w:r>
      <w:r>
        <w:rPr>
          <w:rFonts w:hint="eastAsia"/>
          <w:b/>
          <w:bCs/>
          <w:sz w:val="32"/>
          <w:szCs w:val="40"/>
          <w:lang w:val="en-US" w:eastAsia="zh-CN"/>
        </w:rPr>
        <w:t>登记</w:t>
      </w:r>
      <w:bookmarkStart w:id="0" w:name="_GoBack"/>
      <w:bookmarkEnd w:id="0"/>
      <w:r>
        <w:rPr>
          <w:b/>
          <w:bCs/>
          <w:sz w:val="32"/>
          <w:szCs w:val="40"/>
        </w:rPr>
        <w:t>表</w:t>
      </w:r>
    </w:p>
    <w:p>
      <w:pPr>
        <w:rPr>
          <w:rFonts w:hint="eastAsia"/>
        </w:rPr>
      </w:pPr>
    </w:p>
    <w:tbl>
      <w:tblPr>
        <w:tblStyle w:val="2"/>
        <w:tblpPr w:leftFromText="180" w:rightFromText="180" w:vertAnchor="page" w:horzAnchor="page" w:tblpXSpec="center" w:tblpY="2118"/>
        <w:tblOverlap w:val="never"/>
        <w:tblW w:w="9517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0"/>
        <w:gridCol w:w="2126"/>
        <w:gridCol w:w="1276"/>
        <w:gridCol w:w="32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360" w:lineRule="auto"/>
              <w:ind w:left="8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en-US" w:bidi="ar-SA"/>
              </w:rPr>
              <w:t>供应商名称</w:t>
            </w:r>
          </w:p>
          <w:p>
            <w:pPr>
              <w:widowControl w:val="0"/>
              <w:spacing w:line="360" w:lineRule="auto"/>
              <w:ind w:left="8"/>
              <w:jc w:val="center"/>
              <w:rPr>
                <w:rFonts w:ascii="宋体" w:hAnsi="宋体" w:eastAsia="宋体" w:cs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en-US" w:bidi="ar-SA"/>
              </w:rPr>
              <w:t>（盖公章）</w:t>
            </w:r>
          </w:p>
        </w:tc>
        <w:tc>
          <w:tcPr>
            <w:tcW w:w="6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ind w:left="1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en-US" w:bidi="ar-SA"/>
              </w:rPr>
              <w:t>项目名称</w:t>
            </w:r>
          </w:p>
        </w:tc>
        <w:tc>
          <w:tcPr>
            <w:tcW w:w="6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ind w:left="1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en-US" w:bidi="ar-SA"/>
              </w:rPr>
              <w:t>项目编号</w:t>
            </w:r>
          </w:p>
        </w:tc>
        <w:tc>
          <w:tcPr>
            <w:tcW w:w="6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360" w:lineRule="auto"/>
              <w:ind w:left="8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en-US" w:bidi="ar-SA"/>
              </w:rPr>
              <w:t>企业社会信用代码</w:t>
            </w:r>
          </w:p>
        </w:tc>
        <w:tc>
          <w:tcPr>
            <w:tcW w:w="6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ind w:left="8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  <w:t>办公地址</w:t>
            </w:r>
          </w:p>
        </w:tc>
        <w:tc>
          <w:tcPr>
            <w:tcW w:w="6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360" w:lineRule="auto"/>
              <w:ind w:left="8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en-US" w:bidi="ar-SA"/>
              </w:rPr>
              <w:t>企业类型</w:t>
            </w:r>
          </w:p>
          <w:p>
            <w:pPr>
              <w:widowControl w:val="0"/>
              <w:spacing w:line="360" w:lineRule="auto"/>
              <w:ind w:left="8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en-US" w:bidi="ar-SA"/>
              </w:rPr>
              <w:t>（微型/小型/中型/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  <w:t>大型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en-US" w:bidi="ar-SA"/>
              </w:rPr>
              <w:t>）</w:t>
            </w:r>
          </w:p>
        </w:tc>
        <w:tc>
          <w:tcPr>
            <w:tcW w:w="6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ind w:left="8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en-US" w:bidi="ar-SA"/>
              </w:rPr>
              <w:t>被授权人姓名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移动电话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ind w:left="8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en-US" w:bidi="ar-SA"/>
              </w:rPr>
              <w:t>投标单位固定电话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单位地址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after="100" w:line="340" w:lineRule="exact"/>
              <w:jc w:val="center"/>
              <w:rPr>
                <w:rFonts w:ascii="????" w:hAnsi="????" w:cs="宋体"/>
                <w:b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采购文件接收邮箱</w:t>
            </w:r>
          </w:p>
        </w:tc>
        <w:tc>
          <w:tcPr>
            <w:tcW w:w="6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9242F"/>
    <w:rsid w:val="7E6379E3"/>
    <w:rsid w:val="7FC9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jc w:val="left"/>
    </w:pPr>
    <w:rPr>
      <w:rFonts w:ascii="Calibri" w:hAnsi="Calibri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2021-11-07T06:48:00Z</dcterms:created>
  <dc:creator>小样儿</dc:creator>
  <cp:lastModifiedBy>小样儿</cp:lastModifiedBy>
  <dcterms:modified xsi:type="dcterms:W3CDTF">2021-11-07T06:49:45Z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CB202BC7B1F44B50A74BAA35C897820F</vt:lpwstr>
  </property>
</Properties>
</file>